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213D969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62EC6">
        <w:rPr>
          <w:rFonts w:ascii="Arial" w:hAnsi="Arial" w:cs="Arial"/>
          <w:b/>
          <w:sz w:val="24"/>
          <w:szCs w:val="24"/>
        </w:rPr>
        <w:t>86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278CDFA0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3770">
        <w:rPr>
          <w:rFonts w:ascii="Arial" w:hAnsi="Arial"/>
          <w:b/>
          <w:sz w:val="24"/>
          <w:szCs w:val="24"/>
        </w:rPr>
        <w:t>1</w:t>
      </w:r>
      <w:r w:rsidR="00B62EC6">
        <w:rPr>
          <w:rFonts w:ascii="Arial" w:hAnsi="Arial"/>
          <w:b/>
          <w:sz w:val="24"/>
          <w:szCs w:val="24"/>
        </w:rPr>
        <w:t>7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0F01248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647DF">
        <w:t>28</w:t>
      </w:r>
      <w:r w:rsidR="00EE095D" w:rsidRPr="00ED6DEB">
        <w:t xml:space="preserve"> de </w:t>
      </w:r>
      <w:r w:rsidR="00B62EC6">
        <w:t>abril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B62EC6">
        <w:t>86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3770">
        <w:t>1</w:t>
      </w:r>
      <w:r w:rsidR="00B62EC6">
        <w:t>7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B62EC6">
        <w:rPr>
          <w:bCs/>
          <w:color w:val="000000"/>
        </w:rPr>
        <w:t>contratação de empresa para fornecimento de pré-moldados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647DF">
        <w:t>13</w:t>
      </w:r>
      <w:r w:rsidR="004A7BDA" w:rsidRPr="00ED6DEB">
        <w:t xml:space="preserve"> de </w:t>
      </w:r>
      <w:r w:rsidR="00C647DF">
        <w:t>abril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8526A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CF08" w14:textId="77777777" w:rsidR="009D1FD9" w:rsidRDefault="009D1FD9">
      <w:r>
        <w:separator/>
      </w:r>
    </w:p>
  </w:endnote>
  <w:endnote w:type="continuationSeparator" w:id="0">
    <w:p w14:paraId="603A4593" w14:textId="77777777" w:rsidR="009D1FD9" w:rsidRDefault="009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5115" w14:textId="77777777" w:rsidR="009D1FD9" w:rsidRDefault="009D1FD9">
      <w:r>
        <w:separator/>
      </w:r>
    </w:p>
  </w:footnote>
  <w:footnote w:type="continuationSeparator" w:id="0">
    <w:p w14:paraId="27CC944D" w14:textId="77777777" w:rsidR="009D1FD9" w:rsidRDefault="009D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D589F"/>
    <w:rsid w:val="001E7422"/>
    <w:rsid w:val="001F3393"/>
    <w:rsid w:val="0020156A"/>
    <w:rsid w:val="002075C4"/>
    <w:rsid w:val="002157AA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65E1A"/>
    <w:rsid w:val="009A244D"/>
    <w:rsid w:val="009A2C0A"/>
    <w:rsid w:val="009D1FD9"/>
    <w:rsid w:val="00A04D5A"/>
    <w:rsid w:val="00A332EF"/>
    <w:rsid w:val="00A537C6"/>
    <w:rsid w:val="00A6001B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7278F"/>
    <w:rsid w:val="00D97427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2023-03-28T19:17:00Z</dcterms:created>
  <dcterms:modified xsi:type="dcterms:W3CDTF">2023-04-13T22:26:00Z</dcterms:modified>
</cp:coreProperties>
</file>